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7D1" w:rsidRPr="00687FD3" w:rsidRDefault="00C66769" w:rsidP="00E7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707D1">
        <w:rPr>
          <w:rFonts w:ascii="Times New Roman" w:hAnsi="Times New Roman" w:cs="Times New Roman"/>
          <w:sz w:val="28"/>
          <w:szCs w:val="28"/>
        </w:rPr>
        <w:t xml:space="preserve">.02.2022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44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4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E707D1" w:rsidRPr="00783872" w:rsidRDefault="00E707D1" w:rsidP="00E7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E7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E707D1" w:rsidRPr="00783872" w:rsidRDefault="00E707D1" w:rsidP="00E7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E7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E707D1" w:rsidRPr="00783872" w:rsidRDefault="00E707D1" w:rsidP="00E7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D1" w:rsidRPr="00783872" w:rsidRDefault="00E707D1" w:rsidP="00BF4482">
      <w:pPr>
        <w:pStyle w:val="1"/>
        <w:shd w:val="clear" w:color="auto" w:fill="FFFFFF"/>
        <w:spacing w:before="161" w:after="161"/>
        <w:ind w:firstLine="708"/>
        <w:jc w:val="both"/>
        <w:rPr>
          <w:szCs w:val="28"/>
        </w:rPr>
      </w:pPr>
      <w:r>
        <w:rPr>
          <w:szCs w:val="28"/>
        </w:rPr>
        <w:t>На основании Федерального</w:t>
      </w:r>
      <w:r w:rsidRPr="00254080">
        <w:rPr>
          <w:szCs w:val="28"/>
        </w:rPr>
        <w:t xml:space="preserve"> закон</w:t>
      </w:r>
      <w:r>
        <w:rPr>
          <w:szCs w:val="28"/>
        </w:rPr>
        <w:t>а</w:t>
      </w:r>
      <w:r w:rsidRPr="00254080">
        <w:rPr>
          <w:szCs w:val="28"/>
        </w:rPr>
        <w:t xml:space="preserve"> N 443-ФЗ от 28 декабря 2013 г.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szCs w:val="28"/>
        </w:rPr>
        <w:t xml:space="preserve">, </w:t>
      </w:r>
      <w:r w:rsidRPr="00783872">
        <w:rPr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 </w:t>
      </w:r>
    </w:p>
    <w:p w:rsidR="00E707D1" w:rsidRPr="00783872" w:rsidRDefault="00E707D1" w:rsidP="00E707D1">
      <w:pPr>
        <w:pStyle w:val="1"/>
        <w:shd w:val="clear" w:color="auto" w:fill="FFFFFF"/>
        <w:jc w:val="both"/>
        <w:rPr>
          <w:szCs w:val="28"/>
        </w:rPr>
      </w:pPr>
      <w:r w:rsidRPr="00783872">
        <w:rPr>
          <w:szCs w:val="28"/>
        </w:rPr>
        <w:t>ПОСТАНОВЛЯЕТ:</w:t>
      </w:r>
    </w:p>
    <w:p w:rsidR="00E707D1" w:rsidRDefault="00E707D1" w:rsidP="00E707D1">
      <w:pPr>
        <w:pStyle w:val="1"/>
        <w:shd w:val="clear" w:color="auto" w:fill="FFFFFF"/>
        <w:ind w:firstLine="709"/>
        <w:jc w:val="both"/>
        <w:rPr>
          <w:szCs w:val="28"/>
        </w:rPr>
      </w:pPr>
      <w:r w:rsidRPr="00783872">
        <w:rPr>
          <w:szCs w:val="28"/>
        </w:rPr>
        <w:t xml:space="preserve">1. </w:t>
      </w:r>
      <w:r>
        <w:rPr>
          <w:szCs w:val="28"/>
        </w:rPr>
        <w:t>Присвоить объекту адресации земельному участку</w:t>
      </w:r>
      <w:r w:rsidR="006321A8">
        <w:rPr>
          <w:szCs w:val="28"/>
        </w:rPr>
        <w:t xml:space="preserve"> с кадастровым номером 79:06:</w:t>
      </w:r>
      <w:r w:rsidR="006321A8" w:rsidRPr="006321A8">
        <w:rPr>
          <w:szCs w:val="28"/>
          <w:shd w:val="clear" w:color="auto" w:fill="FFFFFF"/>
        </w:rPr>
        <w:t>4000003:304</w:t>
      </w:r>
      <w:r>
        <w:rPr>
          <w:szCs w:val="28"/>
        </w:rPr>
        <w:t xml:space="preserve">, расположенному по адресному ориентиру: </w:t>
      </w:r>
      <w:r w:rsidRPr="00783872">
        <w:rPr>
          <w:szCs w:val="28"/>
        </w:rPr>
        <w:t>Российская Федерация, Еврейская автономная область, Смидовичский муниципальный район</w:t>
      </w:r>
      <w:r>
        <w:rPr>
          <w:szCs w:val="28"/>
        </w:rPr>
        <w:t xml:space="preserve">, с. Волочаевка-1, 40 метров на юг от дома 26 по улице Вокзальная </w:t>
      </w:r>
      <w:r w:rsidRPr="00783872">
        <w:rPr>
          <w:szCs w:val="28"/>
        </w:rPr>
        <w:t>следующий адрес: Российская Федерация, Еврейская автономная область, Смидовичский муниципальный район,      сельское   поселение</w:t>
      </w:r>
      <w:r>
        <w:rPr>
          <w:szCs w:val="28"/>
        </w:rPr>
        <w:t xml:space="preserve"> </w:t>
      </w:r>
      <w:r w:rsidRPr="00783872">
        <w:rPr>
          <w:szCs w:val="28"/>
        </w:rPr>
        <w:t>Волочаев</w:t>
      </w:r>
      <w:r>
        <w:rPr>
          <w:szCs w:val="28"/>
        </w:rPr>
        <w:t>ское, Волочаевка-1 село</w:t>
      </w:r>
      <w:r w:rsidRPr="00783872">
        <w:rPr>
          <w:szCs w:val="28"/>
        </w:rPr>
        <w:t xml:space="preserve">, </w:t>
      </w:r>
      <w:r w:rsidR="00C66769">
        <w:rPr>
          <w:szCs w:val="28"/>
        </w:rPr>
        <w:t>Вокзальная улица 5А</w:t>
      </w:r>
      <w:r>
        <w:rPr>
          <w:szCs w:val="28"/>
        </w:rPr>
        <w:t xml:space="preserve"> </w:t>
      </w:r>
    </w:p>
    <w:p w:rsidR="00E707D1" w:rsidRPr="00783872" w:rsidRDefault="00E707D1" w:rsidP="00E707D1">
      <w:pPr>
        <w:pStyle w:val="1"/>
        <w:shd w:val="clear" w:color="auto" w:fill="FFFFFF"/>
        <w:ind w:firstLine="709"/>
        <w:jc w:val="both"/>
        <w:rPr>
          <w:szCs w:val="28"/>
        </w:rPr>
      </w:pPr>
      <w:r w:rsidRPr="00783872">
        <w:rPr>
          <w:szCs w:val="28"/>
        </w:rPr>
        <w:t xml:space="preserve">2. Специалисту-эксперту администрации сельского поселения Родионовой Татьяне Викторовне в трехдневный срок со дня вступления </w:t>
      </w:r>
      <w:r>
        <w:rPr>
          <w:szCs w:val="28"/>
        </w:rPr>
        <w:t>в силу настоящего постановления,</w:t>
      </w:r>
      <w:r w:rsidRPr="00DE2D0B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</w:t>
      </w:r>
      <w:r w:rsidRPr="00DE2D0B">
        <w:rPr>
          <w:color w:val="000000"/>
          <w:szCs w:val="28"/>
          <w:shd w:val="clear" w:color="auto" w:fill="FFFFFF"/>
        </w:rPr>
        <w:t>азместить вышеуказанные сведения об адресе объекта адресации и о кадастровом номере в Государственном адресном реестре</w:t>
      </w:r>
      <w:r>
        <w:rPr>
          <w:szCs w:val="28"/>
        </w:rPr>
        <w:t>.</w:t>
      </w:r>
    </w:p>
    <w:p w:rsidR="00E707D1" w:rsidRPr="00783872" w:rsidRDefault="00E707D1" w:rsidP="00E7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707D1" w:rsidRPr="00783872" w:rsidRDefault="00E707D1" w:rsidP="00E7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E707D1" w:rsidRPr="00783872" w:rsidRDefault="00E707D1" w:rsidP="00E7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E707D1" w:rsidRPr="00783872" w:rsidTr="00C66769">
        <w:tc>
          <w:tcPr>
            <w:tcW w:w="4361" w:type="dxa"/>
          </w:tcPr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D1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D1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D1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7D1" w:rsidRPr="00783872" w:rsidRDefault="00E707D1" w:rsidP="00C2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448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BF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Марцева</w:t>
            </w:r>
          </w:p>
        </w:tc>
      </w:tr>
    </w:tbl>
    <w:p w:rsidR="005F4AD9" w:rsidRDefault="005F4AD9"/>
    <w:sectPr w:rsidR="005F4AD9" w:rsidSect="00BF448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7D1"/>
    <w:rsid w:val="005F4AD9"/>
    <w:rsid w:val="006321A8"/>
    <w:rsid w:val="00AF15B0"/>
    <w:rsid w:val="00BF4482"/>
    <w:rsid w:val="00C66769"/>
    <w:rsid w:val="00E707D1"/>
    <w:rsid w:val="00E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947A-2E6B-4FCF-8995-B14332F3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B0"/>
  </w:style>
  <w:style w:type="paragraph" w:styleId="1">
    <w:name w:val="heading 1"/>
    <w:basedOn w:val="a"/>
    <w:next w:val="a"/>
    <w:link w:val="10"/>
    <w:qFormat/>
    <w:rsid w:val="00E707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D1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E707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2022-03-16T05:00:00Z</cp:lastPrinted>
  <dcterms:created xsi:type="dcterms:W3CDTF">2022-02-01T01:46:00Z</dcterms:created>
  <dcterms:modified xsi:type="dcterms:W3CDTF">2022-03-16T05:00:00Z</dcterms:modified>
</cp:coreProperties>
</file>